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350"/>
      </w:tblGrid>
      <w:tr w:rsidR="003514D9" w:rsidRPr="00C73CED" w:rsidTr="00924A26">
        <w:tc>
          <w:tcPr>
            <w:tcW w:w="10790" w:type="dxa"/>
            <w:shd w:val="clear" w:color="auto" w:fill="FFF2CC" w:themeFill="accent4" w:themeFillTint="33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b/>
                <w:bCs/>
                <w:sz w:val="22"/>
                <w:szCs w:val="22"/>
                <w:u w:val="single"/>
              </w:rPr>
              <w:t>FOSTER PERIOD</w:t>
            </w:r>
            <w:r w:rsidRPr="00C73CED">
              <w:rPr>
                <w:rFonts w:cstheme="minorHAnsi"/>
                <w:b/>
                <w:bCs/>
                <w:sz w:val="22"/>
                <w:szCs w:val="22"/>
              </w:rPr>
              <w:t xml:space="preserve">:  </w:t>
            </w:r>
            <w:r w:rsidR="005F30E8" w:rsidRPr="005F30E8">
              <w:rPr>
                <w:rFonts w:eastAsia="Times New Roman" w:cstheme="minorHAnsi"/>
                <w:sz w:val="22"/>
                <w:szCs w:val="22"/>
              </w:rPr>
              <w:t>_______________</w:t>
            </w:r>
            <w:r w:rsidR="005F30E8" w:rsidRPr="005F30E8">
              <w:rPr>
                <w:rFonts w:cstheme="minorHAnsi"/>
                <w:sz w:val="22"/>
                <w:szCs w:val="22"/>
              </w:rPr>
              <w:t xml:space="preserve">  [</w:t>
            </w:r>
            <w:r w:rsidRPr="005F30E8">
              <w:rPr>
                <w:rFonts w:eastAsia="Times New Roman" w:cstheme="minorHAnsi"/>
                <w:sz w:val="22"/>
                <w:szCs w:val="22"/>
              </w:rPr>
              <w:t>DATE</w:t>
            </w:r>
            <w:r w:rsidR="005F30E8" w:rsidRPr="005F30E8">
              <w:rPr>
                <w:rFonts w:eastAsia="Times New Roman" w:cstheme="minorHAnsi"/>
                <w:sz w:val="22"/>
                <w:szCs w:val="22"/>
              </w:rPr>
              <w:t>]</w:t>
            </w:r>
            <w:r w:rsidRPr="005F30E8">
              <w:rPr>
                <w:rFonts w:eastAsia="Times New Roman" w:cstheme="minorHAnsi"/>
                <w:sz w:val="22"/>
                <w:szCs w:val="22"/>
              </w:rPr>
              <w:t xml:space="preserve"> to </w:t>
            </w:r>
            <w:r w:rsidR="005F30E8" w:rsidRPr="005F30E8">
              <w:rPr>
                <w:rFonts w:eastAsia="Times New Roman" w:cstheme="minorHAnsi"/>
                <w:sz w:val="22"/>
                <w:szCs w:val="22"/>
              </w:rPr>
              <w:t>_______________ [</w:t>
            </w:r>
            <w:r w:rsidRPr="005F30E8">
              <w:rPr>
                <w:rFonts w:eastAsia="Times New Roman" w:cstheme="minorHAnsi"/>
                <w:sz w:val="22"/>
                <w:szCs w:val="22"/>
              </w:rPr>
              <w:t>DATE].  The Foster Period may be extended by mutual agreement, in</w:t>
            </w:r>
            <w:r w:rsidRPr="00C73CED">
              <w:rPr>
                <w:rFonts w:eastAsia="Times New Roman" w:cstheme="minorHAnsi"/>
                <w:sz w:val="22"/>
                <w:szCs w:val="22"/>
              </w:rPr>
              <w:t xml:space="preserve"> writing signed by all Parties.  The Foster Period may also end earlier than the original date contemplated, by demand of either Foster </w:t>
            </w:r>
            <w:r w:rsidR="00E025A5">
              <w:rPr>
                <w:rFonts w:eastAsia="Times New Roman" w:cstheme="minorHAnsi"/>
                <w:sz w:val="22"/>
                <w:szCs w:val="22"/>
              </w:rPr>
              <w:t>Parent(s)</w:t>
            </w:r>
            <w:r w:rsidRPr="00C73CED">
              <w:rPr>
                <w:rFonts w:eastAsia="Times New Roman" w:cstheme="minorHAnsi"/>
                <w:sz w:val="22"/>
                <w:szCs w:val="22"/>
              </w:rPr>
              <w:t xml:space="preserve"> or Owner </w:t>
            </w:r>
            <w:r w:rsidR="00E025A5">
              <w:rPr>
                <w:rFonts w:eastAsia="Times New Roman" w:cstheme="minorHAnsi"/>
                <w:sz w:val="22"/>
                <w:szCs w:val="22"/>
              </w:rPr>
              <w:t>Parent(s)</w:t>
            </w:r>
            <w:r w:rsidRPr="00C73CED">
              <w:rPr>
                <w:rFonts w:eastAsia="Times New Roman" w:cstheme="minorHAnsi"/>
                <w:sz w:val="22"/>
                <w:szCs w:val="22"/>
              </w:rPr>
              <w:t xml:space="preserve">.  </w:t>
            </w:r>
          </w:p>
        </w:tc>
      </w:tr>
    </w:tbl>
    <w:p w:rsidR="003514D9" w:rsidRPr="00C73CED" w:rsidRDefault="003514D9" w:rsidP="003514D9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14D9" w:rsidRPr="00C73CED" w:rsidTr="00924A26">
        <w:tc>
          <w:tcPr>
            <w:tcW w:w="9350" w:type="dxa"/>
            <w:shd w:val="clear" w:color="auto" w:fill="FFF2CC" w:themeFill="accent4" w:themeFillTint="33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C73CED">
              <w:rPr>
                <w:rFonts w:cstheme="minorHAnsi"/>
                <w:b/>
                <w:bCs/>
                <w:sz w:val="22"/>
                <w:szCs w:val="22"/>
              </w:rPr>
              <w:t xml:space="preserve">FOSTER </w:t>
            </w:r>
            <w:r w:rsidR="00C73CED">
              <w:rPr>
                <w:rFonts w:cstheme="minorHAnsi"/>
                <w:b/>
                <w:bCs/>
                <w:sz w:val="22"/>
                <w:szCs w:val="22"/>
              </w:rPr>
              <w:t>ANIMAL</w:t>
            </w:r>
            <w:r w:rsidRPr="00C73CED">
              <w:rPr>
                <w:rFonts w:cstheme="minorHAnsi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C73CED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="003514D9" w:rsidRPr="00C73CED">
              <w:rPr>
                <w:rFonts w:cstheme="minorHAnsi"/>
                <w:sz w:val="22"/>
                <w:szCs w:val="22"/>
                <w:u w:val="single"/>
              </w:rPr>
              <w:t xml:space="preserve"> Name</w:t>
            </w:r>
            <w:r w:rsidR="003514D9" w:rsidRPr="00C73CED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                                                       </w:t>
            </w:r>
            <w:r w:rsidRPr="00C73CED">
              <w:rPr>
                <w:rFonts w:cstheme="minorHAnsi"/>
                <w:sz w:val="22"/>
                <w:szCs w:val="22"/>
                <w:u w:val="single"/>
              </w:rPr>
              <w:t>Species (Cat/Dog/Etc.)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C73CED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="003514D9" w:rsidRPr="00C73CED">
              <w:rPr>
                <w:rFonts w:cstheme="minorHAnsi"/>
                <w:sz w:val="22"/>
                <w:szCs w:val="22"/>
                <w:u w:val="single"/>
              </w:rPr>
              <w:t xml:space="preserve"> Sex</w:t>
            </w:r>
            <w:r w:rsidR="003514D9" w:rsidRPr="00C73CED">
              <w:rPr>
                <w:rFonts w:cstheme="minorHAnsi"/>
                <w:sz w:val="22"/>
                <w:szCs w:val="22"/>
              </w:rPr>
              <w:t xml:space="preserve">:                                          </w:t>
            </w:r>
            <w:r>
              <w:rPr>
                <w:rFonts w:cstheme="minorHAnsi"/>
                <w:sz w:val="22"/>
                <w:szCs w:val="22"/>
              </w:rPr>
              <w:t xml:space="preserve">                   </w:t>
            </w:r>
            <w:r w:rsidR="003514D9" w:rsidRPr="00C73CED">
              <w:rPr>
                <w:rFonts w:cstheme="minorHAnsi"/>
                <w:sz w:val="22"/>
                <w:szCs w:val="22"/>
              </w:rPr>
              <w:t xml:space="preserve">      </w:t>
            </w:r>
            <w:r w:rsidR="003514D9" w:rsidRPr="00C73CED">
              <w:rPr>
                <w:rFonts w:cstheme="minorHAnsi"/>
                <w:sz w:val="22"/>
                <w:szCs w:val="22"/>
                <w:u w:val="single"/>
              </w:rPr>
              <w:t>Spayed / Neutered</w:t>
            </w:r>
            <w:r w:rsidR="003514D9" w:rsidRPr="00C73CED">
              <w:rPr>
                <w:rFonts w:cstheme="minorHAnsi"/>
                <w:sz w:val="22"/>
                <w:szCs w:val="22"/>
              </w:rPr>
              <w:t>?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C73CED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Animal</w:t>
            </w:r>
            <w:r w:rsidR="003514D9" w:rsidRPr="00C73CED">
              <w:rPr>
                <w:rFonts w:cstheme="minorHAnsi"/>
                <w:sz w:val="22"/>
                <w:szCs w:val="22"/>
                <w:u w:val="single"/>
              </w:rPr>
              <w:t xml:space="preserve"> Age</w:t>
            </w:r>
            <w:r w:rsidR="003514D9"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E025A5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u w:val="single"/>
              </w:rPr>
              <w:t>Microc</w:t>
            </w:r>
            <w:r w:rsidR="003514D9" w:rsidRPr="00C73CED">
              <w:rPr>
                <w:rFonts w:cstheme="minorHAnsi"/>
                <w:sz w:val="22"/>
                <w:szCs w:val="22"/>
                <w:u w:val="single"/>
              </w:rPr>
              <w:t>hip Number</w:t>
            </w:r>
            <w:r w:rsidR="003514D9"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Physical Description (Breed, Colors, Coat Length, Etc.)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  <w:u w:val="single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 xml:space="preserve">Household Experience (Children, </w:t>
            </w:r>
            <w:r w:rsidR="00C73CED">
              <w:rPr>
                <w:rFonts w:cstheme="minorHAnsi"/>
                <w:sz w:val="22"/>
                <w:szCs w:val="22"/>
                <w:u w:val="single"/>
              </w:rPr>
              <w:t xml:space="preserve">Cats, </w:t>
            </w:r>
            <w:r w:rsidRPr="00C73CED">
              <w:rPr>
                <w:rFonts w:cstheme="minorHAnsi"/>
                <w:sz w:val="22"/>
                <w:szCs w:val="22"/>
                <w:u w:val="single"/>
              </w:rPr>
              <w:t>Dogs)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  <w:u w:val="single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Behavioral Notes: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Eating Habits/Current Foods/Litter Used</w:t>
            </w:r>
            <w:r w:rsidR="00C73CED">
              <w:rPr>
                <w:rFonts w:cstheme="minorHAnsi"/>
                <w:sz w:val="22"/>
                <w:szCs w:val="22"/>
                <w:u w:val="single"/>
              </w:rPr>
              <w:t>/Activity Habits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Known Medical Issues/Needs (including Medications Needed)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cstheme="minorHAnsi"/>
                <w:sz w:val="22"/>
                <w:szCs w:val="22"/>
                <w:u w:val="single"/>
              </w:rPr>
              <w:t>Notable Medical History (including Vaccination Dates, if Known)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:rsidR="003514D9" w:rsidRPr="00C73CED" w:rsidRDefault="003514D9" w:rsidP="003514D9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14D9" w:rsidRPr="00C73CED" w:rsidTr="00924A26">
        <w:tc>
          <w:tcPr>
            <w:tcW w:w="10790" w:type="dxa"/>
            <w:shd w:val="clear" w:color="auto" w:fill="FFF2CC" w:themeFill="accent4" w:themeFillTint="33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C73CED">
              <w:rPr>
                <w:rFonts w:cstheme="minorHAnsi"/>
                <w:b/>
                <w:bCs/>
                <w:sz w:val="22"/>
                <w:szCs w:val="22"/>
              </w:rPr>
              <w:t>OWNER PARENT INFORMATION (joint and several rights and responsibilities)</w:t>
            </w:r>
          </w:p>
        </w:tc>
      </w:tr>
      <w:tr w:rsidR="003514D9" w:rsidRPr="00C73CED" w:rsidTr="00924A26">
        <w:tc>
          <w:tcPr>
            <w:tcW w:w="1079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Owner Parent Name(s)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1079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Street Address</w:t>
            </w:r>
            <w:r w:rsidRPr="00C73CED">
              <w:rPr>
                <w:rFonts w:cstheme="minorHAnsi"/>
                <w:sz w:val="22"/>
                <w:szCs w:val="22"/>
              </w:rPr>
              <w:t xml:space="preserve">:                                                </w:t>
            </w:r>
          </w:p>
        </w:tc>
      </w:tr>
      <w:tr w:rsidR="003514D9" w:rsidRPr="00C73CED" w:rsidTr="00924A26">
        <w:tc>
          <w:tcPr>
            <w:tcW w:w="1079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Phone Number(s) (home)/(cell)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1079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Email Address(es)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:rsidR="003514D9" w:rsidRPr="00C73CED" w:rsidRDefault="003514D9" w:rsidP="003514D9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14D9" w:rsidRPr="00C73CED" w:rsidTr="00924A26">
        <w:tc>
          <w:tcPr>
            <w:tcW w:w="9350" w:type="dxa"/>
            <w:shd w:val="clear" w:color="auto" w:fill="FFF2CC" w:themeFill="accent4" w:themeFillTint="33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C73CED">
              <w:rPr>
                <w:rFonts w:cstheme="minorHAnsi"/>
                <w:b/>
                <w:bCs/>
                <w:sz w:val="22"/>
                <w:szCs w:val="22"/>
              </w:rPr>
              <w:t>FOSTER PARENT INFORMATION (joint and several rights and responsibilities)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Foster Parent Name(s)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Street Address</w:t>
            </w:r>
            <w:r w:rsidRPr="00C73CED">
              <w:rPr>
                <w:rFonts w:cstheme="minorHAnsi"/>
                <w:sz w:val="22"/>
                <w:szCs w:val="22"/>
              </w:rPr>
              <w:t xml:space="preserve">:                                                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Phone Number(s) (home)/(cell)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Email Address(es)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  <w:shd w:val="clear" w:color="auto" w:fill="FFF2CC" w:themeFill="accent4" w:themeFillTint="33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C73CED">
              <w:rPr>
                <w:rFonts w:cstheme="minorHAnsi"/>
                <w:b/>
                <w:bCs/>
                <w:sz w:val="22"/>
                <w:szCs w:val="22"/>
              </w:rPr>
              <w:lastRenderedPageBreak/>
              <w:t>NEIGHBOR FACILITATOR INFORMATION (IF APPLICABLE)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Neighbor Facilitator Name(s)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Street Address</w:t>
            </w:r>
            <w:r w:rsidRPr="00C73CED">
              <w:rPr>
                <w:rFonts w:cstheme="minorHAnsi"/>
                <w:sz w:val="22"/>
                <w:szCs w:val="22"/>
              </w:rPr>
              <w:t xml:space="preserve">:                                                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Phone Number(s) (home)/(cell)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3514D9" w:rsidRPr="00C73CED" w:rsidTr="00924A26">
        <w:tc>
          <w:tcPr>
            <w:tcW w:w="9350" w:type="dxa"/>
          </w:tcPr>
          <w:p w:rsidR="003514D9" w:rsidRPr="00C73CED" w:rsidRDefault="003514D9" w:rsidP="00924A26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C73CED">
              <w:rPr>
                <w:rFonts w:eastAsia="Times New Roman" w:cstheme="minorHAnsi"/>
                <w:color w:val="000000"/>
                <w:sz w:val="22"/>
                <w:szCs w:val="22"/>
                <w:u w:val="single"/>
              </w:rPr>
              <w:t>Email Address(es)</w:t>
            </w:r>
            <w:r w:rsidRPr="00C73CED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:rsidR="003514D9" w:rsidRPr="00C73CED" w:rsidRDefault="003514D9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B26" w:rsidRPr="00C73CED" w:rsidTr="00B97081">
        <w:tc>
          <w:tcPr>
            <w:tcW w:w="9350" w:type="dxa"/>
            <w:shd w:val="clear" w:color="auto" w:fill="F7CAAC" w:themeFill="accent2" w:themeFillTint="66"/>
          </w:tcPr>
          <w:p w:rsidR="00A13B26" w:rsidRPr="00C73CED" w:rsidRDefault="00A13B26" w:rsidP="00B97081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NOTICE </w:t>
            </w:r>
          </w:p>
        </w:tc>
      </w:tr>
      <w:tr w:rsidR="00A13B26" w:rsidRPr="00C73CED" w:rsidTr="00B97081">
        <w:tc>
          <w:tcPr>
            <w:tcW w:w="9350" w:type="dxa"/>
          </w:tcPr>
          <w:p w:rsidR="00A13B26" w:rsidRDefault="00A13B26" w:rsidP="00B97081">
            <w:pPr>
              <w:spacing w:before="120" w:after="1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A25692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Notice as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contemplated by this agreement shall be effective if sent by:</w:t>
            </w:r>
          </w:p>
          <w:p w:rsidR="00A13B26" w:rsidRDefault="00A13B26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____ U.S. Mail (with return receipt, for proof of delivery); FedEx; and/or UPS</w:t>
            </w:r>
          </w:p>
          <w:p w:rsidR="00A13B26" w:rsidRDefault="00A13B26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____ Email</w:t>
            </w:r>
          </w:p>
          <w:p w:rsidR="00A13B26" w:rsidRDefault="00A13B26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 the addresses noted above.</w:t>
            </w:r>
          </w:p>
          <w:p w:rsidR="00A13B26" w:rsidRPr="00A25692" w:rsidRDefault="00A13B26" w:rsidP="00B97081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If this section is blank, then notice as contemplated by this agreement shall be effective by U.S. Mail (with return receipt, for proof of delivery); FedEx; UPS; and/or Email, to the addresses noted above.</w:t>
            </w:r>
          </w:p>
        </w:tc>
      </w:tr>
    </w:tbl>
    <w:p w:rsidR="00A13B26" w:rsidRDefault="00A13B26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</w:p>
    <w:p w:rsidR="00A13B26" w:rsidRDefault="00A13B26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</w:p>
    <w:p w:rsidR="007929CB" w:rsidRPr="00C73CED" w:rsidRDefault="007929CB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>Foster Parent</w:t>
      </w:r>
      <w:r w:rsidR="00E025A5">
        <w:rPr>
          <w:rFonts w:eastAsia="Times New Roman" w:cstheme="minorHAnsi"/>
          <w:sz w:val="22"/>
          <w:szCs w:val="22"/>
        </w:rPr>
        <w:t>(s)</w:t>
      </w:r>
      <w:r w:rsidRPr="00C73CED">
        <w:rPr>
          <w:rFonts w:eastAsia="Times New Roman" w:cstheme="minorHAnsi"/>
          <w:sz w:val="22"/>
          <w:szCs w:val="22"/>
        </w:rPr>
        <w:t xml:space="preserve"> will </w:t>
      </w:r>
      <w:r w:rsidR="003514D9" w:rsidRPr="00C73CED">
        <w:rPr>
          <w:rFonts w:eastAsia="Times New Roman" w:cstheme="minorHAnsi"/>
          <w:sz w:val="22"/>
          <w:szCs w:val="22"/>
        </w:rPr>
        <w:t xml:space="preserve">provide </w:t>
      </w:r>
      <w:r w:rsidRPr="00C73CED">
        <w:rPr>
          <w:rFonts w:eastAsia="Times New Roman" w:cstheme="minorHAnsi"/>
          <w:sz w:val="22"/>
          <w:szCs w:val="22"/>
        </w:rPr>
        <w:t>foster</w:t>
      </w:r>
      <w:r w:rsidR="003514D9" w:rsidRPr="00C73CED">
        <w:rPr>
          <w:rFonts w:eastAsia="Times New Roman" w:cstheme="minorHAnsi"/>
          <w:sz w:val="22"/>
          <w:szCs w:val="22"/>
        </w:rPr>
        <w:t xml:space="preserve"> care for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r w:rsidR="00DB2F3F">
        <w:rPr>
          <w:rFonts w:eastAsia="Times New Roman" w:cstheme="minorHAnsi"/>
          <w:sz w:val="22"/>
          <w:szCs w:val="22"/>
        </w:rPr>
        <w:t>Foster Animal</w:t>
      </w:r>
      <w:r w:rsidR="00E025A5">
        <w:rPr>
          <w:rFonts w:eastAsia="Times New Roman" w:cstheme="minorHAnsi"/>
          <w:sz w:val="22"/>
          <w:szCs w:val="22"/>
        </w:rPr>
        <w:t>(s)</w:t>
      </w:r>
      <w:r w:rsidRPr="00C73CED">
        <w:rPr>
          <w:rFonts w:eastAsia="Times New Roman" w:cstheme="minorHAnsi"/>
          <w:sz w:val="22"/>
          <w:szCs w:val="22"/>
        </w:rPr>
        <w:t xml:space="preserve"> for the </w:t>
      </w:r>
      <w:r w:rsidR="00F34165" w:rsidRPr="00C73CED">
        <w:rPr>
          <w:rFonts w:eastAsia="Times New Roman" w:cstheme="minorHAnsi"/>
          <w:sz w:val="22"/>
          <w:szCs w:val="22"/>
        </w:rPr>
        <w:t>Foster Period</w:t>
      </w:r>
      <w:r w:rsidRPr="00C73CED">
        <w:rPr>
          <w:rFonts w:eastAsia="Times New Roman" w:cstheme="minorHAnsi"/>
          <w:sz w:val="22"/>
          <w:szCs w:val="22"/>
        </w:rPr>
        <w:t xml:space="preserve"> noted above.</w:t>
      </w:r>
    </w:p>
    <w:p w:rsidR="007929CB" w:rsidRPr="00C73CED" w:rsidRDefault="007929CB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>During this time, the Foster Parent</w:t>
      </w:r>
      <w:r w:rsidR="00C73CED">
        <w:rPr>
          <w:rFonts w:eastAsia="Times New Roman" w:cstheme="minorHAnsi"/>
          <w:sz w:val="22"/>
          <w:szCs w:val="22"/>
        </w:rPr>
        <w:t>(s)</w:t>
      </w:r>
      <w:r w:rsidRPr="00C73CED">
        <w:rPr>
          <w:rFonts w:eastAsia="Times New Roman" w:cstheme="minorHAnsi"/>
          <w:sz w:val="22"/>
          <w:szCs w:val="22"/>
        </w:rPr>
        <w:t xml:space="preserve"> agree to the following:</w:t>
      </w:r>
    </w:p>
    <w:p w:rsidR="00F509D9" w:rsidRPr="00C73CED" w:rsidRDefault="00F509D9" w:rsidP="00F509D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That 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seek</w:t>
      </w:r>
      <w:r w:rsidR="00E025A5">
        <w:rPr>
          <w:rFonts w:eastAsia="Times New Roman" w:cstheme="minorHAnsi"/>
          <w:sz w:val="22"/>
          <w:szCs w:val="22"/>
        </w:rPr>
        <w:t>/</w:t>
      </w:r>
      <w:r w:rsidRPr="00C73CED">
        <w:rPr>
          <w:rFonts w:eastAsia="Times New Roman" w:cstheme="minorHAnsi"/>
          <w:sz w:val="22"/>
          <w:szCs w:val="22"/>
        </w:rPr>
        <w:t xml:space="preserve">s a temporary housing solution for </w:t>
      </w:r>
      <w:r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during the Foster Period.</w:t>
      </w:r>
    </w:p>
    <w:p w:rsidR="00F509D9" w:rsidRPr="00F509D9" w:rsidRDefault="00F509D9" w:rsidP="00F509D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That this Foster Period is to provide temporary housing for </w:t>
      </w:r>
      <w:r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, with the express agreement that </w:t>
      </w:r>
      <w:r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will be returned to 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at the conclusion of the Foster Period.</w:t>
      </w:r>
    </w:p>
    <w:p w:rsidR="00FD6E7B" w:rsidRPr="00C73CED" w:rsidRDefault="007929CB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To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provide </w:t>
      </w:r>
      <w:r w:rsidR="003514D9" w:rsidRPr="00C73CED">
        <w:rPr>
          <w:rFonts w:eastAsia="Times New Roman" w:cstheme="minorHAnsi"/>
          <w:color w:val="000000"/>
          <w:sz w:val="22"/>
          <w:szCs w:val="22"/>
        </w:rPr>
        <w:t>appropriate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food, water, shelter, 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 xml:space="preserve">medical care (if applicable), 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and humane treatment for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at all times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 xml:space="preserve"> in Foster Parent’s care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>.</w:t>
      </w:r>
    </w:p>
    <w:p w:rsidR="00F34165" w:rsidRPr="00C73CED" w:rsidRDefault="00F34165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To </w:t>
      </w:r>
      <w:r w:rsidR="00F712D3" w:rsidRPr="00C73CED">
        <w:rPr>
          <w:rFonts w:eastAsia="Times New Roman" w:cstheme="minorHAnsi"/>
          <w:sz w:val="22"/>
          <w:szCs w:val="22"/>
        </w:rPr>
        <w:t xml:space="preserve">take reasonable precautions to </w:t>
      </w:r>
      <w:r w:rsidRPr="00C73CED">
        <w:rPr>
          <w:rFonts w:eastAsia="Times New Roman" w:cstheme="minorHAnsi"/>
          <w:sz w:val="22"/>
          <w:szCs w:val="22"/>
        </w:rPr>
        <w:t xml:space="preserve">keep home safe and secure for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at all times, including keeping home free of common and known hazards to </w:t>
      </w:r>
      <w:r w:rsidR="00DB2F3F">
        <w:rPr>
          <w:rFonts w:eastAsia="Times New Roman" w:cstheme="minorHAnsi"/>
          <w:sz w:val="22"/>
          <w:szCs w:val="22"/>
        </w:rPr>
        <w:t>the applicable species</w:t>
      </w:r>
      <w:r w:rsidRPr="00C73CED">
        <w:rPr>
          <w:rFonts w:eastAsia="Times New Roman" w:cstheme="minorHAnsi"/>
          <w:sz w:val="22"/>
          <w:szCs w:val="22"/>
        </w:rPr>
        <w:t xml:space="preserve"> and ensuring screens are secured over any open windows.</w:t>
      </w:r>
    </w:p>
    <w:p w:rsidR="00B00862" w:rsidRPr="00C73CED" w:rsidRDefault="00B00862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To keep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Pr="00C73CED">
        <w:rPr>
          <w:rFonts w:eastAsia="Times New Roman" w:cstheme="minorHAnsi"/>
          <w:sz w:val="22"/>
          <w:szCs w:val="22"/>
        </w:rPr>
        <w:t>indoors</w:t>
      </w:r>
      <w:r w:rsidR="00CB6B3A">
        <w:rPr>
          <w:rFonts w:eastAsia="Times New Roman" w:cstheme="minorHAnsi"/>
          <w:sz w:val="22"/>
          <w:szCs w:val="22"/>
        </w:rPr>
        <w:t xml:space="preserve">  (</w:t>
      </w:r>
      <w:proofErr w:type="gramEnd"/>
      <w:r w:rsidR="00CB6B3A">
        <w:rPr>
          <w:rFonts w:eastAsia="Times New Roman" w:cstheme="minorHAnsi"/>
          <w:sz w:val="22"/>
          <w:szCs w:val="22"/>
        </w:rPr>
        <w:t xml:space="preserve">for dogs:  Foster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="00CB6B3A">
        <w:rPr>
          <w:rFonts w:eastAsia="Times New Roman" w:cstheme="minorHAnsi"/>
          <w:sz w:val="22"/>
          <w:szCs w:val="22"/>
        </w:rPr>
        <w:t xml:space="preserve"> will take dog on regular walks, on leash).</w:t>
      </w:r>
    </w:p>
    <w:p w:rsidR="001A6173" w:rsidRPr="00C73CED" w:rsidRDefault="001A6173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If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ever requires transport,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will always be transported in a secure carrier</w:t>
      </w:r>
      <w:r w:rsidR="00340FC4">
        <w:rPr>
          <w:rFonts w:eastAsia="Times New Roman" w:cstheme="minorHAnsi"/>
          <w:sz w:val="22"/>
          <w:szCs w:val="22"/>
        </w:rPr>
        <w:t xml:space="preserve"> (or on a leash/harness if too large for a carrier)</w:t>
      </w:r>
      <w:r w:rsidRPr="00C73CED">
        <w:rPr>
          <w:rFonts w:eastAsia="Times New Roman" w:cstheme="minorHAnsi"/>
          <w:sz w:val="22"/>
          <w:szCs w:val="22"/>
        </w:rPr>
        <w:t>.</w:t>
      </w:r>
    </w:p>
    <w:p w:rsidR="00FD6E7B" w:rsidRPr="00C73CED" w:rsidRDefault="00211E56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To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notify </w:t>
      </w:r>
      <w:r w:rsidR="00FD6E7B" w:rsidRPr="00C73CED">
        <w:rPr>
          <w:rFonts w:eastAsia="Times New Roman" w:cstheme="minorHAnsi"/>
          <w:color w:val="000000"/>
          <w:sz w:val="22"/>
          <w:szCs w:val="22"/>
        </w:rPr>
        <w:t xml:space="preserve">the 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>(</w:t>
      </w:r>
      <w:r w:rsidR="00FD6E7B" w:rsidRPr="00C73CED">
        <w:rPr>
          <w:rFonts w:eastAsia="Times New Roman" w:cstheme="minorHAnsi"/>
          <w:color w:val="000000"/>
          <w:sz w:val="22"/>
          <w:szCs w:val="22"/>
        </w:rPr>
        <w:t>and the Neighbor Facilitator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 xml:space="preserve"> if applicable)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of any behavioral or health problems and understand that </w:t>
      </w:r>
      <w:r w:rsidR="00FD6E7B" w:rsidRPr="00C73CED">
        <w:rPr>
          <w:rFonts w:eastAsia="Times New Roman" w:cstheme="minorHAnsi"/>
          <w:color w:val="000000"/>
          <w:sz w:val="22"/>
          <w:szCs w:val="22"/>
        </w:rPr>
        <w:t xml:space="preserve">the 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>reserve</w:t>
      </w:r>
      <w:r w:rsidR="00E025A5">
        <w:rPr>
          <w:rFonts w:eastAsia="Times New Roman" w:cstheme="minorHAnsi"/>
          <w:color w:val="000000"/>
          <w:sz w:val="22"/>
          <w:szCs w:val="22"/>
        </w:rPr>
        <w:t>/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s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the right to determine the proper course of action to take upon such notification.</w:t>
      </w:r>
    </w:p>
    <w:p w:rsidR="00FD6E7B" w:rsidRPr="00C73CED" w:rsidRDefault="00211E56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To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not place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in other homes or with other individuals without </w:t>
      </w:r>
      <w:r w:rsidR="007929CB" w:rsidRPr="00C73CED">
        <w:rPr>
          <w:rFonts w:eastAsia="Times New Roman" w:cstheme="minorHAnsi"/>
          <w:color w:val="000000"/>
          <w:sz w:val="22"/>
          <w:szCs w:val="22"/>
        </w:rPr>
        <w:t>the Owner Parent’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s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consent.</w:t>
      </w:r>
    </w:p>
    <w:p w:rsidR="00FD6E7B" w:rsidRPr="00C73CED" w:rsidRDefault="00FD4821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lastRenderedPageBreak/>
        <w:t xml:space="preserve">That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is</w:t>
      </w:r>
      <w:r w:rsidR="00E025A5">
        <w:rPr>
          <w:rFonts w:eastAsia="Times New Roman" w:cstheme="minorHAnsi"/>
          <w:color w:val="000000"/>
          <w:sz w:val="22"/>
          <w:szCs w:val="22"/>
        </w:rPr>
        <w:t>/are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a living animal and as such </w:t>
      </w:r>
      <w:r w:rsidRPr="00C73CED">
        <w:rPr>
          <w:rFonts w:cstheme="minorHAnsi"/>
          <w:sz w:val="22"/>
          <w:szCs w:val="22"/>
        </w:rPr>
        <w:t xml:space="preserve">may act unpredictably, including that even the most well-adjusted </w:t>
      </w:r>
      <w:r w:rsidR="00DB2F3F">
        <w:rPr>
          <w:rFonts w:cstheme="minorHAnsi"/>
          <w:sz w:val="22"/>
          <w:szCs w:val="22"/>
        </w:rPr>
        <w:t>animals</w:t>
      </w:r>
      <w:r w:rsidRPr="00C73CED">
        <w:rPr>
          <w:rFonts w:cstheme="minorHAnsi"/>
          <w:sz w:val="22"/>
          <w:szCs w:val="22"/>
        </w:rPr>
        <w:t xml:space="preserve"> may scratch or bite a person when distressed.  Therefore, reasonable precautions must be taken to protect against any harm posed by </w:t>
      </w:r>
      <w:r w:rsidR="00DB2F3F">
        <w:rPr>
          <w:rFonts w:cstheme="minorHAnsi"/>
          <w:sz w:val="22"/>
          <w:szCs w:val="22"/>
        </w:rPr>
        <w:t xml:space="preserve">Foster </w:t>
      </w:r>
      <w:r w:rsidR="00E025A5">
        <w:rPr>
          <w:rFonts w:cstheme="minorHAnsi"/>
          <w:sz w:val="22"/>
          <w:szCs w:val="22"/>
        </w:rPr>
        <w:t>Animal(s)</w:t>
      </w:r>
      <w:r w:rsidRPr="00C73CED">
        <w:rPr>
          <w:rFonts w:cstheme="minorHAnsi"/>
          <w:sz w:val="22"/>
          <w:szCs w:val="22"/>
        </w:rPr>
        <w:t xml:space="preserve">, and 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 xml:space="preserve">(and the Neighbor Facilitator if there is one) </w:t>
      </w:r>
      <w:r w:rsidR="00E025A5">
        <w:rPr>
          <w:rFonts w:eastAsia="Times New Roman" w:cstheme="minorHAnsi"/>
          <w:color w:val="000000"/>
          <w:sz w:val="22"/>
          <w:szCs w:val="22"/>
        </w:rPr>
        <w:t>is/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are not responsible for the actions of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or the transfer of any disease or parasites by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>.</w:t>
      </w:r>
    </w:p>
    <w:p w:rsidR="00C73CED" w:rsidRPr="00C73CED" w:rsidRDefault="00C73CED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To return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to 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 xml:space="preserve">at the end of the Foster Period or upon demand by Owner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, whichever date is soonest. </w:t>
      </w:r>
    </w:p>
    <w:p w:rsidR="00FD6E7B" w:rsidRPr="00C73CED" w:rsidRDefault="007929CB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 xml:space="preserve">To 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return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>by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making an appointment with 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the 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>(and the Neighbor Facilitator if applicable)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. At that time, </w:t>
      </w:r>
      <w:r w:rsidR="00F34165" w:rsidRPr="00C73CED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will voluntarily and peaceably deliver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to 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the 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and will not make claim of ownership.</w:t>
      </w:r>
    </w:p>
    <w:p w:rsidR="00FD6E7B" w:rsidRPr="00C73CED" w:rsidRDefault="007929CB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T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hat during the 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F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oster 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P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eriod, 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the Owner </w:t>
      </w:r>
      <w:r w:rsidR="00E025A5">
        <w:rPr>
          <w:rFonts w:eastAsia="Times New Roman" w:cstheme="minorHAnsi"/>
          <w:color w:val="000000"/>
          <w:sz w:val="22"/>
          <w:szCs w:val="22"/>
        </w:rPr>
        <w:t>Parent(s)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is</w:t>
      </w:r>
      <w:r w:rsidR="00E025A5">
        <w:rPr>
          <w:rFonts w:eastAsia="Times New Roman" w:cstheme="minorHAnsi"/>
          <w:color w:val="000000"/>
          <w:sz w:val="22"/>
          <w:szCs w:val="22"/>
        </w:rPr>
        <w:t>/are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financially responsible for </w:t>
      </w:r>
      <w:r w:rsidR="00641B14" w:rsidRPr="00C73CED">
        <w:rPr>
          <w:rFonts w:eastAsia="Times New Roman" w:cstheme="minorHAnsi"/>
          <w:color w:val="000000"/>
          <w:sz w:val="22"/>
          <w:szCs w:val="22"/>
        </w:rPr>
        <w:t xml:space="preserve">the medical needs of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and ha</w:t>
      </w:r>
      <w:r w:rsidR="00F712D3" w:rsidRPr="00C73CED">
        <w:rPr>
          <w:rFonts w:eastAsia="Times New Roman" w:cstheme="minorHAnsi"/>
          <w:color w:val="000000"/>
          <w:sz w:val="22"/>
          <w:szCs w:val="22"/>
        </w:rPr>
        <w:t>s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 xml:space="preserve"> the right to reclaim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D02B6E" w:rsidRPr="00C73CED">
        <w:rPr>
          <w:rFonts w:eastAsia="Times New Roman" w:cstheme="minorHAnsi"/>
          <w:color w:val="000000"/>
          <w:sz w:val="22"/>
          <w:szCs w:val="22"/>
        </w:rPr>
        <w:t>for any reason.</w:t>
      </w:r>
    </w:p>
    <w:p w:rsidR="00C73CED" w:rsidRPr="00C73CED" w:rsidRDefault="00C73CED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If Owner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refuse</w:t>
      </w:r>
      <w:r w:rsidR="00E025A5">
        <w:rPr>
          <w:rFonts w:eastAsia="Times New Roman" w:cstheme="minorHAnsi"/>
          <w:sz w:val="22"/>
          <w:szCs w:val="22"/>
        </w:rPr>
        <w:t>/</w:t>
      </w:r>
      <w:r>
        <w:rPr>
          <w:rFonts w:eastAsia="Times New Roman" w:cstheme="minorHAnsi"/>
          <w:sz w:val="22"/>
          <w:szCs w:val="22"/>
        </w:rPr>
        <w:t xml:space="preserve">s to accept the return of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, Foster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will document any such refusal and may either maintain custody and assume ownership of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or Foster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may relinquish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to a reputable rescue organization with</w:t>
      </w:r>
      <w:r w:rsidR="00E025A5">
        <w:rPr>
          <w:rFonts w:eastAsia="Times New Roman" w:cstheme="minorHAnsi"/>
          <w:sz w:val="22"/>
          <w:szCs w:val="22"/>
        </w:rPr>
        <w:t xml:space="preserve"> 72-hours’</w:t>
      </w:r>
      <w:r>
        <w:rPr>
          <w:rFonts w:eastAsia="Times New Roman" w:cstheme="minorHAnsi"/>
          <w:sz w:val="22"/>
          <w:szCs w:val="22"/>
        </w:rPr>
        <w:t xml:space="preserve"> notice to Owner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that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is</w:t>
      </w:r>
      <w:r w:rsidR="00E025A5">
        <w:rPr>
          <w:rFonts w:eastAsia="Times New Roman" w:cstheme="minorHAnsi"/>
          <w:sz w:val="22"/>
          <w:szCs w:val="22"/>
        </w:rPr>
        <w:t>/are</w:t>
      </w:r>
      <w:r>
        <w:rPr>
          <w:rFonts w:eastAsia="Times New Roman" w:cstheme="minorHAnsi"/>
          <w:sz w:val="22"/>
          <w:szCs w:val="22"/>
        </w:rPr>
        <w:t xml:space="preserve"> being relinquished and the rescue organization accepting custody of the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>.</w:t>
      </w:r>
    </w:p>
    <w:p w:rsidR="00FD6E7B" w:rsidRPr="00C73CED" w:rsidRDefault="00D02B6E" w:rsidP="00A31809">
      <w:pPr>
        <w:pStyle w:val="ListParagraph"/>
        <w:numPr>
          <w:ilvl w:val="0"/>
          <w:numId w:val="4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F34165" w:rsidRPr="00C73CED">
        <w:rPr>
          <w:rFonts w:eastAsia="Times New Roman" w:cstheme="minorHAnsi"/>
          <w:color w:val="000000"/>
          <w:sz w:val="22"/>
          <w:szCs w:val="22"/>
        </w:rPr>
        <w:t>the event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of a breach of this Agreement by </w:t>
      </w:r>
      <w:r w:rsidR="007929CB" w:rsidRPr="00C73CED">
        <w:rPr>
          <w:rFonts w:eastAsia="Times New Roman" w:cstheme="minorHAnsi"/>
          <w:color w:val="000000"/>
          <w:sz w:val="22"/>
          <w:szCs w:val="22"/>
        </w:rPr>
        <w:t>any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party, the prevailing party shall be entitled to recover its reasonable attorney’s fees and costs.</w:t>
      </w:r>
    </w:p>
    <w:p w:rsidR="00C73CED" w:rsidRDefault="00C73CED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</w:p>
    <w:p w:rsidR="007929CB" w:rsidRPr="00C73CED" w:rsidRDefault="00211E56" w:rsidP="007929CB">
      <w:p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>During this time, the Owner Parent</w:t>
      </w:r>
      <w:r w:rsidR="00C73CED">
        <w:rPr>
          <w:rFonts w:eastAsia="Times New Roman" w:cstheme="minorHAnsi"/>
          <w:sz w:val="22"/>
          <w:szCs w:val="22"/>
        </w:rPr>
        <w:t>(s)</w:t>
      </w:r>
      <w:r w:rsidRPr="00C73CED">
        <w:rPr>
          <w:rFonts w:eastAsia="Times New Roman" w:cstheme="minorHAnsi"/>
          <w:sz w:val="22"/>
          <w:szCs w:val="22"/>
        </w:rPr>
        <w:t xml:space="preserve"> agree to the following:</w:t>
      </w:r>
    </w:p>
    <w:p w:rsidR="00211E56" w:rsidRPr="00C73CED" w:rsidRDefault="00211E56" w:rsidP="00B00862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That </w:t>
      </w:r>
      <w:r w:rsidR="00F34165" w:rsidRPr="00C73CED">
        <w:rPr>
          <w:rFonts w:eastAsia="Times New Roman" w:cstheme="minorHAnsi"/>
          <w:sz w:val="22"/>
          <w:szCs w:val="22"/>
        </w:rPr>
        <w:t xml:space="preserve">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r w:rsidR="00F34165" w:rsidRPr="00C73CED">
        <w:rPr>
          <w:rFonts w:eastAsia="Times New Roman" w:cstheme="minorHAnsi"/>
          <w:sz w:val="22"/>
          <w:szCs w:val="22"/>
        </w:rPr>
        <w:t>seek</w:t>
      </w:r>
      <w:r w:rsidR="00E025A5">
        <w:rPr>
          <w:rFonts w:eastAsia="Times New Roman" w:cstheme="minorHAnsi"/>
          <w:sz w:val="22"/>
          <w:szCs w:val="22"/>
        </w:rPr>
        <w:t>/</w:t>
      </w:r>
      <w:r w:rsidR="00F712D3" w:rsidRPr="00C73CED">
        <w:rPr>
          <w:rFonts w:eastAsia="Times New Roman" w:cstheme="minorHAnsi"/>
          <w:sz w:val="22"/>
          <w:szCs w:val="22"/>
        </w:rPr>
        <w:t>s</w:t>
      </w:r>
      <w:r w:rsidR="00F34165" w:rsidRPr="00C73CED">
        <w:rPr>
          <w:rFonts w:eastAsia="Times New Roman" w:cstheme="minorHAnsi"/>
          <w:sz w:val="22"/>
          <w:szCs w:val="22"/>
        </w:rPr>
        <w:t xml:space="preserve"> a temporary housing solution for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="009E47FB" w:rsidRPr="00C73CED">
        <w:rPr>
          <w:rFonts w:eastAsia="Times New Roman" w:cstheme="minorHAnsi"/>
          <w:sz w:val="22"/>
          <w:szCs w:val="22"/>
        </w:rPr>
        <w:t xml:space="preserve"> during the Foster Period</w:t>
      </w:r>
      <w:r w:rsidRPr="00C73CED">
        <w:rPr>
          <w:rFonts w:eastAsia="Times New Roman" w:cstheme="minorHAnsi"/>
          <w:sz w:val="22"/>
          <w:szCs w:val="22"/>
        </w:rPr>
        <w:t>.</w:t>
      </w:r>
    </w:p>
    <w:p w:rsidR="00211E56" w:rsidRPr="00C73CED" w:rsidRDefault="00211E56" w:rsidP="00B00862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That this </w:t>
      </w:r>
      <w:r w:rsidR="00F712D3" w:rsidRPr="00C73CED">
        <w:rPr>
          <w:rFonts w:eastAsia="Times New Roman" w:cstheme="minorHAnsi"/>
          <w:sz w:val="22"/>
          <w:szCs w:val="22"/>
        </w:rPr>
        <w:t>F</w:t>
      </w:r>
      <w:r w:rsidRPr="00C73CED">
        <w:rPr>
          <w:rFonts w:eastAsia="Times New Roman" w:cstheme="minorHAnsi"/>
          <w:sz w:val="22"/>
          <w:szCs w:val="22"/>
        </w:rPr>
        <w:t xml:space="preserve">oster </w:t>
      </w:r>
      <w:r w:rsidR="00F712D3" w:rsidRPr="00C73CED">
        <w:rPr>
          <w:rFonts w:eastAsia="Times New Roman" w:cstheme="minorHAnsi"/>
          <w:sz w:val="22"/>
          <w:szCs w:val="22"/>
        </w:rPr>
        <w:t>P</w:t>
      </w:r>
      <w:r w:rsidRPr="00C73CED">
        <w:rPr>
          <w:rFonts w:eastAsia="Times New Roman" w:cstheme="minorHAnsi"/>
          <w:sz w:val="22"/>
          <w:szCs w:val="22"/>
        </w:rPr>
        <w:t xml:space="preserve">eriod is to </w:t>
      </w:r>
      <w:r w:rsidR="00F34165" w:rsidRPr="00C73CED">
        <w:rPr>
          <w:rFonts w:eastAsia="Times New Roman" w:cstheme="minorHAnsi"/>
          <w:sz w:val="22"/>
          <w:szCs w:val="22"/>
        </w:rPr>
        <w:t xml:space="preserve">provide temporary housing for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="00F34165" w:rsidRPr="00C73CED">
        <w:rPr>
          <w:rFonts w:eastAsia="Times New Roman" w:cstheme="minorHAnsi"/>
          <w:sz w:val="22"/>
          <w:szCs w:val="22"/>
        </w:rPr>
        <w:t xml:space="preserve">, with the express agreement that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 w:rsidR="00F34165" w:rsidRPr="00C73CED">
        <w:rPr>
          <w:rFonts w:eastAsia="Times New Roman" w:cstheme="minorHAnsi"/>
          <w:sz w:val="22"/>
          <w:szCs w:val="22"/>
        </w:rPr>
        <w:t xml:space="preserve"> will be returned to 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="00F34165" w:rsidRPr="00C73CED">
        <w:rPr>
          <w:rFonts w:eastAsia="Times New Roman" w:cstheme="minorHAnsi"/>
          <w:sz w:val="22"/>
          <w:szCs w:val="22"/>
        </w:rPr>
        <w:t xml:space="preserve"> at the conclusion of the Foster Period.</w:t>
      </w:r>
    </w:p>
    <w:p w:rsidR="004F4AD1" w:rsidRPr="00C73CED" w:rsidRDefault="004F4AD1" w:rsidP="00B00862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That </w:t>
      </w:r>
      <w:r w:rsidR="009E47FB" w:rsidRPr="00C73CED">
        <w:rPr>
          <w:rFonts w:eastAsia="Times New Roman" w:cstheme="minorHAnsi"/>
          <w:sz w:val="22"/>
          <w:szCs w:val="22"/>
        </w:rPr>
        <w:t xml:space="preserve">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="009E47FB" w:rsidRPr="00C73CED">
        <w:rPr>
          <w:rFonts w:eastAsia="Times New Roman" w:cstheme="minorHAnsi"/>
          <w:sz w:val="22"/>
          <w:szCs w:val="22"/>
        </w:rPr>
        <w:t xml:space="preserve"> is</w:t>
      </w:r>
      <w:r w:rsidR="00E025A5">
        <w:rPr>
          <w:rFonts w:eastAsia="Times New Roman" w:cstheme="minorHAnsi"/>
          <w:sz w:val="22"/>
          <w:szCs w:val="22"/>
        </w:rPr>
        <w:t>/are</w:t>
      </w:r>
      <w:r w:rsidRPr="00C73CED">
        <w:rPr>
          <w:rFonts w:eastAsia="Times New Roman" w:cstheme="minorHAnsi"/>
          <w:sz w:val="22"/>
          <w:szCs w:val="22"/>
        </w:rPr>
        <w:t xml:space="preserve"> financially responsible for</w:t>
      </w:r>
      <w:r w:rsidR="00641B14" w:rsidRPr="00C73CED">
        <w:rPr>
          <w:rFonts w:eastAsia="Times New Roman" w:cstheme="minorHAnsi"/>
          <w:sz w:val="22"/>
          <w:szCs w:val="22"/>
        </w:rPr>
        <w:t xml:space="preserve"> the medical needs of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="00641B14" w:rsidRPr="00C73CE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F34165" w:rsidRPr="00C73CED">
        <w:rPr>
          <w:rFonts w:eastAsia="Times New Roman" w:cstheme="minorHAnsi"/>
          <w:color w:val="000000"/>
          <w:sz w:val="22"/>
          <w:szCs w:val="22"/>
        </w:rPr>
        <w:t>during the Foster Period</w:t>
      </w:r>
      <w:r w:rsidRPr="00C73CED">
        <w:rPr>
          <w:rFonts w:eastAsia="Times New Roman" w:cstheme="minorHAnsi"/>
          <w:sz w:val="22"/>
          <w:szCs w:val="22"/>
        </w:rPr>
        <w:t>.</w:t>
      </w:r>
    </w:p>
    <w:p w:rsidR="00211E56" w:rsidRDefault="00211E56" w:rsidP="00B00862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 xml:space="preserve">If </w:t>
      </w:r>
      <w:r w:rsidR="009E47FB" w:rsidRPr="00C73CED">
        <w:rPr>
          <w:rFonts w:eastAsia="Times New Roman" w:cstheme="minorHAnsi"/>
          <w:sz w:val="22"/>
          <w:szCs w:val="22"/>
        </w:rPr>
        <w:t xml:space="preserve">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or the Foster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determine</w:t>
      </w:r>
      <w:r w:rsidR="00E025A5">
        <w:rPr>
          <w:rFonts w:eastAsia="Times New Roman" w:cstheme="minorHAnsi"/>
          <w:sz w:val="22"/>
          <w:szCs w:val="22"/>
        </w:rPr>
        <w:t>/</w:t>
      </w:r>
      <w:r w:rsidRPr="00C73CED">
        <w:rPr>
          <w:rFonts w:eastAsia="Times New Roman" w:cstheme="minorHAnsi"/>
          <w:sz w:val="22"/>
          <w:szCs w:val="22"/>
        </w:rPr>
        <w:t>s this</w:t>
      </w:r>
      <w:r w:rsidR="00F34165" w:rsidRPr="00C73CED">
        <w:rPr>
          <w:rFonts w:eastAsia="Times New Roman" w:cstheme="minorHAnsi"/>
          <w:sz w:val="22"/>
          <w:szCs w:val="22"/>
        </w:rPr>
        <w:t xml:space="preserve"> foster arrangement</w:t>
      </w:r>
      <w:r w:rsidRPr="00C73CED">
        <w:rPr>
          <w:rFonts w:eastAsia="Times New Roman" w:cstheme="minorHAnsi"/>
          <w:sz w:val="22"/>
          <w:szCs w:val="22"/>
        </w:rPr>
        <w:t xml:space="preserve"> is not a good fit, </w:t>
      </w:r>
      <w:r w:rsidR="009E47FB" w:rsidRPr="00C73CED">
        <w:rPr>
          <w:rFonts w:eastAsia="Times New Roman" w:cstheme="minorHAnsi"/>
          <w:sz w:val="22"/>
          <w:szCs w:val="22"/>
        </w:rPr>
        <w:t xml:space="preserve">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will arrange a time with the Foster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 xml:space="preserve"> </w:t>
      </w:r>
      <w:r w:rsidR="00C73CED" w:rsidRPr="00C73CED">
        <w:rPr>
          <w:rFonts w:eastAsia="Times New Roman" w:cstheme="minorHAnsi"/>
          <w:color w:val="000000"/>
          <w:sz w:val="22"/>
          <w:szCs w:val="22"/>
        </w:rPr>
        <w:t xml:space="preserve">(and the Neighbor Facilitator if applicable) </w:t>
      </w:r>
      <w:r w:rsidRPr="00C73CED">
        <w:rPr>
          <w:rFonts w:eastAsia="Times New Roman" w:cstheme="minorHAnsi"/>
          <w:sz w:val="22"/>
          <w:szCs w:val="22"/>
        </w:rPr>
        <w:t xml:space="preserve">to return </w:t>
      </w:r>
      <w:r w:rsidR="00DB2F3F">
        <w:rPr>
          <w:rFonts w:eastAsia="Times New Roman" w:cstheme="minorHAnsi"/>
          <w:color w:val="000000"/>
          <w:sz w:val="22"/>
          <w:szCs w:val="22"/>
        </w:rPr>
        <w:t xml:space="preserve">Foster </w:t>
      </w:r>
      <w:r w:rsidR="00E025A5">
        <w:rPr>
          <w:rFonts w:eastAsia="Times New Roman" w:cstheme="minorHAnsi"/>
          <w:color w:val="000000"/>
          <w:sz w:val="22"/>
          <w:szCs w:val="22"/>
        </w:rPr>
        <w:t>Animal(s)</w:t>
      </w:r>
      <w:r w:rsidRPr="00C73CED">
        <w:rPr>
          <w:rFonts w:eastAsia="Times New Roman" w:cstheme="minorHAnsi"/>
          <w:sz w:val="22"/>
          <w:szCs w:val="22"/>
        </w:rPr>
        <w:t xml:space="preserve"> to </w:t>
      </w:r>
      <w:r w:rsidR="009E47FB" w:rsidRPr="00C73CED">
        <w:rPr>
          <w:rFonts w:eastAsia="Times New Roman" w:cstheme="minorHAnsi"/>
          <w:sz w:val="22"/>
          <w:szCs w:val="22"/>
        </w:rPr>
        <w:t xml:space="preserve">Owner </w:t>
      </w:r>
      <w:r w:rsidR="00E025A5">
        <w:rPr>
          <w:rFonts w:eastAsia="Times New Roman" w:cstheme="minorHAnsi"/>
          <w:sz w:val="22"/>
          <w:szCs w:val="22"/>
        </w:rPr>
        <w:t>Parent(s)</w:t>
      </w:r>
      <w:r w:rsidRPr="00C73CED">
        <w:rPr>
          <w:rFonts w:eastAsia="Times New Roman" w:cstheme="minorHAnsi"/>
          <w:sz w:val="22"/>
          <w:szCs w:val="22"/>
        </w:rPr>
        <w:t>.</w:t>
      </w:r>
    </w:p>
    <w:p w:rsidR="00F509D9" w:rsidRDefault="00C73CED" w:rsidP="00F509D9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If Owner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refuse</w:t>
      </w:r>
      <w:r w:rsidR="00E025A5">
        <w:rPr>
          <w:rFonts w:eastAsia="Times New Roman" w:cstheme="minorHAnsi"/>
          <w:sz w:val="22"/>
          <w:szCs w:val="22"/>
        </w:rPr>
        <w:t>/</w:t>
      </w:r>
      <w:r>
        <w:rPr>
          <w:rFonts w:eastAsia="Times New Roman" w:cstheme="minorHAnsi"/>
          <w:sz w:val="22"/>
          <w:szCs w:val="22"/>
        </w:rPr>
        <w:t xml:space="preserve">s to accept the return of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, Foster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will document any such refusal and may either maintain custody and assume ownership of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or Foster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may relinquish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to a reputable rescue organization with </w:t>
      </w:r>
      <w:r w:rsidR="00E025A5">
        <w:rPr>
          <w:rFonts w:eastAsia="Times New Roman" w:cstheme="minorHAnsi"/>
          <w:sz w:val="22"/>
          <w:szCs w:val="22"/>
        </w:rPr>
        <w:t xml:space="preserve">72-hours’ </w:t>
      </w:r>
      <w:r>
        <w:rPr>
          <w:rFonts w:eastAsia="Times New Roman" w:cstheme="minorHAnsi"/>
          <w:sz w:val="22"/>
          <w:szCs w:val="22"/>
        </w:rPr>
        <w:t xml:space="preserve">notice to Owner </w:t>
      </w:r>
      <w:r w:rsidR="00E025A5">
        <w:rPr>
          <w:rFonts w:eastAsia="Times New Roman" w:cstheme="minorHAnsi"/>
          <w:sz w:val="22"/>
          <w:szCs w:val="22"/>
        </w:rPr>
        <w:t>Parent(s)</w:t>
      </w:r>
      <w:r>
        <w:rPr>
          <w:rFonts w:eastAsia="Times New Roman" w:cstheme="minorHAnsi"/>
          <w:sz w:val="22"/>
          <w:szCs w:val="22"/>
        </w:rPr>
        <w:t xml:space="preserve"> that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 xml:space="preserve"> is</w:t>
      </w:r>
      <w:r w:rsidR="00E025A5">
        <w:rPr>
          <w:rFonts w:eastAsia="Times New Roman" w:cstheme="minorHAnsi"/>
          <w:sz w:val="22"/>
          <w:szCs w:val="22"/>
        </w:rPr>
        <w:t>/are</w:t>
      </w:r>
      <w:r>
        <w:rPr>
          <w:rFonts w:eastAsia="Times New Roman" w:cstheme="minorHAnsi"/>
          <w:sz w:val="22"/>
          <w:szCs w:val="22"/>
        </w:rPr>
        <w:t xml:space="preserve"> being relinquished and the rescue organization accepting custody of the </w:t>
      </w:r>
      <w:r w:rsidR="00DB2F3F">
        <w:rPr>
          <w:rFonts w:eastAsia="Times New Roman" w:cstheme="minorHAnsi"/>
          <w:sz w:val="22"/>
          <w:szCs w:val="22"/>
        </w:rPr>
        <w:t xml:space="preserve">Foster </w:t>
      </w:r>
      <w:r w:rsidR="00E025A5">
        <w:rPr>
          <w:rFonts w:eastAsia="Times New Roman" w:cstheme="minorHAnsi"/>
          <w:sz w:val="22"/>
          <w:szCs w:val="22"/>
        </w:rPr>
        <w:t>Animal(s)</w:t>
      </w:r>
      <w:r>
        <w:rPr>
          <w:rFonts w:eastAsia="Times New Roman" w:cstheme="minorHAnsi"/>
          <w:sz w:val="22"/>
          <w:szCs w:val="22"/>
        </w:rPr>
        <w:t>.</w:t>
      </w:r>
    </w:p>
    <w:p w:rsidR="00C73CED" w:rsidRPr="00F509D9" w:rsidRDefault="00C73CED" w:rsidP="00F509D9">
      <w:pPr>
        <w:pStyle w:val="ListParagraph"/>
        <w:numPr>
          <w:ilvl w:val="0"/>
          <w:numId w:val="5"/>
        </w:numPr>
        <w:spacing w:before="120"/>
        <w:ind w:right="220"/>
        <w:rPr>
          <w:rFonts w:eastAsia="Times New Roman" w:cstheme="minorHAnsi"/>
          <w:sz w:val="22"/>
          <w:szCs w:val="22"/>
        </w:rPr>
      </w:pPr>
      <w:r w:rsidRPr="00F509D9">
        <w:rPr>
          <w:rFonts w:eastAsia="Times New Roman" w:cstheme="minorHAnsi"/>
          <w:color w:val="000000"/>
          <w:sz w:val="22"/>
          <w:szCs w:val="22"/>
        </w:rPr>
        <w:t>In the event of a breach of this Agreement by any party, the prevailing party shall be entitled to recover its reasonable attorney’s fees and costs.</w:t>
      </w:r>
    </w:p>
    <w:p w:rsidR="009E47FB" w:rsidRPr="00C73CED" w:rsidRDefault="009E47FB" w:rsidP="009E47FB">
      <w:pPr>
        <w:spacing w:before="12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>The Parties agree that any amendments to this Agreement must be made in writing, signed by all Parties.  This Agreement reflects the full agreement among the Parties.</w:t>
      </w:r>
    </w:p>
    <w:p w:rsidR="009E47FB" w:rsidRDefault="009E47FB" w:rsidP="00D02B6E">
      <w:pPr>
        <w:spacing w:before="160"/>
        <w:ind w:right="220"/>
        <w:rPr>
          <w:rFonts w:eastAsia="Times New Roman" w:cstheme="minorHAnsi"/>
          <w:b/>
          <w:bCs/>
          <w:color w:val="000000"/>
          <w:sz w:val="22"/>
          <w:szCs w:val="22"/>
        </w:rPr>
      </w:pPr>
    </w:p>
    <w:p w:rsidR="00A13B26" w:rsidRPr="00C73CED" w:rsidRDefault="00A13B26" w:rsidP="00D02B6E">
      <w:pPr>
        <w:spacing w:before="160"/>
        <w:ind w:right="220"/>
        <w:rPr>
          <w:rFonts w:eastAsia="Times New Roman" w:cstheme="minorHAnsi"/>
          <w:b/>
          <w:bCs/>
          <w:color w:val="000000"/>
          <w:sz w:val="22"/>
          <w:szCs w:val="22"/>
        </w:rPr>
      </w:pPr>
    </w:p>
    <w:p w:rsidR="00D02B6E" w:rsidRPr="00C73CED" w:rsidRDefault="00D02B6E" w:rsidP="00D02B6E">
      <w:pPr>
        <w:spacing w:before="160"/>
        <w:ind w:right="220"/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>By signing below, I agree to all the above terms and conditions.</w:t>
      </w:r>
    </w:p>
    <w:p w:rsidR="007929CB" w:rsidRPr="00C73CED" w:rsidRDefault="007929CB" w:rsidP="007929CB">
      <w:pPr>
        <w:rPr>
          <w:rFonts w:eastAsia="Times New Roman" w:cstheme="minorHAnsi"/>
          <w:color w:val="000000"/>
          <w:sz w:val="22"/>
          <w:szCs w:val="22"/>
        </w:rPr>
      </w:pPr>
    </w:p>
    <w:p w:rsidR="00D02B6E" w:rsidRPr="00C73CED" w:rsidRDefault="007929CB" w:rsidP="007929CB">
      <w:pPr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Owner Parent</w:t>
      </w:r>
      <w:r w:rsidR="00211E56" w:rsidRPr="00C73CED">
        <w:rPr>
          <w:rFonts w:eastAsia="Times New Roman" w:cstheme="minorHAnsi"/>
          <w:color w:val="000000"/>
          <w:sz w:val="22"/>
          <w:szCs w:val="22"/>
        </w:rPr>
        <w:t>(s) ___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____________________________________________</w:t>
      </w:r>
      <w:proofErr w:type="gramStart"/>
      <w:r w:rsidRPr="00C73CED">
        <w:rPr>
          <w:rFonts w:eastAsia="Times New Roman" w:cstheme="minorHAnsi"/>
          <w:color w:val="000000"/>
          <w:sz w:val="22"/>
          <w:szCs w:val="22"/>
        </w:rPr>
        <w:t>_  Dated</w:t>
      </w:r>
      <w:proofErr w:type="gramEnd"/>
      <w:r w:rsidRPr="00C73CED">
        <w:rPr>
          <w:rFonts w:eastAsia="Times New Roman" w:cstheme="minorHAnsi"/>
          <w:color w:val="000000"/>
          <w:sz w:val="22"/>
          <w:szCs w:val="22"/>
        </w:rPr>
        <w:t> </w:t>
      </w:r>
    </w:p>
    <w:p w:rsidR="007929CB" w:rsidRPr="00C73CED" w:rsidRDefault="007929CB" w:rsidP="007929CB">
      <w:pPr>
        <w:rPr>
          <w:rFonts w:eastAsia="Times New Roman" w:cstheme="minorHAnsi"/>
          <w:color w:val="000000"/>
          <w:sz w:val="22"/>
          <w:szCs w:val="22"/>
        </w:rPr>
      </w:pPr>
    </w:p>
    <w:p w:rsidR="00D02B6E" w:rsidRPr="00C73CED" w:rsidRDefault="00D02B6E" w:rsidP="007929CB">
      <w:pPr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color w:val="000000"/>
          <w:sz w:val="22"/>
          <w:szCs w:val="22"/>
        </w:rPr>
        <w:t>Foster</w:t>
      </w:r>
      <w:r w:rsidR="007929CB" w:rsidRPr="00C73CED">
        <w:rPr>
          <w:rFonts w:eastAsia="Times New Roman" w:cstheme="minorHAnsi"/>
          <w:color w:val="000000"/>
          <w:sz w:val="22"/>
          <w:szCs w:val="22"/>
        </w:rPr>
        <w:t xml:space="preserve"> P</w:t>
      </w:r>
      <w:r w:rsidRPr="00C73CED">
        <w:rPr>
          <w:rFonts w:eastAsia="Times New Roman" w:cstheme="minorHAnsi"/>
          <w:color w:val="000000"/>
          <w:sz w:val="22"/>
          <w:szCs w:val="22"/>
        </w:rPr>
        <w:t>arent</w:t>
      </w:r>
      <w:r w:rsidR="007929CB" w:rsidRPr="00C73CED">
        <w:rPr>
          <w:rFonts w:eastAsia="Times New Roman" w:cstheme="minorHAnsi"/>
          <w:color w:val="000000"/>
          <w:sz w:val="22"/>
          <w:szCs w:val="22"/>
        </w:rPr>
        <w:t>(s)</w:t>
      </w:r>
      <w:r w:rsidRPr="00C73CED">
        <w:rPr>
          <w:rFonts w:eastAsia="Times New Roman" w:cstheme="minorHAnsi"/>
          <w:color w:val="000000"/>
          <w:sz w:val="22"/>
          <w:szCs w:val="22"/>
        </w:rPr>
        <w:t xml:space="preserve"> _______________________________________________</w:t>
      </w:r>
      <w:proofErr w:type="gramStart"/>
      <w:r w:rsidRPr="00C73CED">
        <w:rPr>
          <w:rFonts w:eastAsia="Times New Roman" w:cstheme="minorHAnsi"/>
          <w:color w:val="000000"/>
          <w:sz w:val="22"/>
          <w:szCs w:val="22"/>
        </w:rPr>
        <w:t>_  Dated</w:t>
      </w:r>
      <w:proofErr w:type="gramEnd"/>
      <w:r w:rsidRPr="00C73CED">
        <w:rPr>
          <w:rFonts w:eastAsia="Times New Roman" w:cstheme="minorHAnsi"/>
          <w:color w:val="000000"/>
          <w:sz w:val="22"/>
          <w:szCs w:val="22"/>
        </w:rPr>
        <w:t> </w:t>
      </w:r>
    </w:p>
    <w:p w:rsidR="007929CB" w:rsidRPr="00C73CED" w:rsidRDefault="007929CB" w:rsidP="00D02B6E">
      <w:pPr>
        <w:rPr>
          <w:rFonts w:eastAsia="Times New Roman" w:cstheme="minorHAnsi"/>
          <w:sz w:val="22"/>
          <w:szCs w:val="22"/>
        </w:rPr>
      </w:pPr>
    </w:p>
    <w:p w:rsidR="00481E43" w:rsidRPr="00C73CED" w:rsidRDefault="007929CB">
      <w:pPr>
        <w:rPr>
          <w:rFonts w:eastAsia="Times New Roman" w:cstheme="minorHAnsi"/>
          <w:sz w:val="22"/>
          <w:szCs w:val="22"/>
        </w:rPr>
      </w:pPr>
      <w:r w:rsidRPr="00C73CED">
        <w:rPr>
          <w:rFonts w:eastAsia="Times New Roman" w:cstheme="minorHAnsi"/>
          <w:sz w:val="22"/>
          <w:szCs w:val="22"/>
        </w:rPr>
        <w:t>Neighbor Facilitator</w:t>
      </w:r>
      <w:r w:rsidR="00D02B6E" w:rsidRPr="00C73CED">
        <w:rPr>
          <w:rFonts w:eastAsia="Times New Roman" w:cstheme="minorHAnsi"/>
          <w:sz w:val="22"/>
          <w:szCs w:val="22"/>
        </w:rPr>
        <w:t>___</w:t>
      </w:r>
      <w:r w:rsidRPr="00C73CED">
        <w:rPr>
          <w:rFonts w:eastAsia="Times New Roman" w:cstheme="minorHAnsi"/>
          <w:sz w:val="22"/>
          <w:szCs w:val="22"/>
        </w:rPr>
        <w:t>_____________</w:t>
      </w:r>
      <w:r w:rsidR="00D02B6E" w:rsidRPr="00C73CED">
        <w:rPr>
          <w:rFonts w:eastAsia="Times New Roman" w:cstheme="minorHAnsi"/>
          <w:sz w:val="22"/>
          <w:szCs w:val="22"/>
        </w:rPr>
        <w:t>_________________</w:t>
      </w:r>
      <w:r w:rsidRPr="00C73CED">
        <w:rPr>
          <w:rFonts w:eastAsia="Times New Roman" w:cstheme="minorHAnsi"/>
          <w:sz w:val="22"/>
          <w:szCs w:val="22"/>
        </w:rPr>
        <w:t>___________ Dated</w:t>
      </w:r>
    </w:p>
    <w:sectPr w:rsidR="00481E43" w:rsidRPr="00C73CED" w:rsidSect="00A31809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FDF" w:rsidRDefault="00520FDF" w:rsidP="00FD6E7B">
      <w:r>
        <w:separator/>
      </w:r>
    </w:p>
  </w:endnote>
  <w:endnote w:type="continuationSeparator" w:id="0">
    <w:p w:rsidR="00520FDF" w:rsidRDefault="00520FDF" w:rsidP="00FD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FDF" w:rsidRDefault="00520FDF" w:rsidP="00FD6E7B">
      <w:r>
        <w:separator/>
      </w:r>
    </w:p>
  </w:footnote>
  <w:footnote w:type="continuationSeparator" w:id="0">
    <w:p w:rsidR="00520FDF" w:rsidRDefault="00520FDF" w:rsidP="00FD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E7B" w:rsidRPr="00FD6E7B" w:rsidRDefault="00FD6E7B" w:rsidP="00FD6E7B">
    <w:pPr>
      <w:pStyle w:val="Header"/>
      <w:jc w:val="center"/>
      <w:rPr>
        <w:b/>
        <w:bCs/>
        <w:sz w:val="36"/>
        <w:szCs w:val="36"/>
      </w:rPr>
    </w:pPr>
    <w:r w:rsidRPr="00FD6E7B">
      <w:rPr>
        <w:b/>
        <w:bCs/>
        <w:sz w:val="36"/>
        <w:szCs w:val="36"/>
      </w:rPr>
      <w:t>Foster Agreement</w:t>
    </w:r>
    <w:r w:rsidR="00A0203E">
      <w:rPr>
        <w:b/>
        <w:bCs/>
        <w:sz w:val="36"/>
        <w:szCs w:val="36"/>
      </w:rPr>
      <w:t xml:space="preserve"> (</w:t>
    </w:r>
    <w:r w:rsidR="00F34165">
      <w:rPr>
        <w:b/>
        <w:bCs/>
        <w:sz w:val="36"/>
        <w:szCs w:val="36"/>
      </w:rPr>
      <w:t>Temporary)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3DA1"/>
    <w:multiLevelType w:val="hybridMultilevel"/>
    <w:tmpl w:val="3438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83C"/>
    <w:multiLevelType w:val="hybridMultilevel"/>
    <w:tmpl w:val="026A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84622"/>
    <w:multiLevelType w:val="hybridMultilevel"/>
    <w:tmpl w:val="FD3A240E"/>
    <w:lvl w:ilvl="0" w:tplc="AACE37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149B"/>
    <w:multiLevelType w:val="hybridMultilevel"/>
    <w:tmpl w:val="81D0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A3892"/>
    <w:multiLevelType w:val="hybridMultilevel"/>
    <w:tmpl w:val="89BC9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03161">
    <w:abstractNumId w:val="0"/>
  </w:num>
  <w:num w:numId="2" w16cid:durableId="1861309302">
    <w:abstractNumId w:val="1"/>
  </w:num>
  <w:num w:numId="3" w16cid:durableId="1629161253">
    <w:abstractNumId w:val="3"/>
  </w:num>
  <w:num w:numId="4" w16cid:durableId="1175606148">
    <w:abstractNumId w:val="2"/>
  </w:num>
  <w:num w:numId="5" w16cid:durableId="1776092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6E"/>
    <w:rsid w:val="000862D8"/>
    <w:rsid w:val="001A6173"/>
    <w:rsid w:val="00201C46"/>
    <w:rsid w:val="00211E56"/>
    <w:rsid w:val="002176CB"/>
    <w:rsid w:val="00340FC4"/>
    <w:rsid w:val="003514D9"/>
    <w:rsid w:val="0035765E"/>
    <w:rsid w:val="00376416"/>
    <w:rsid w:val="00481E43"/>
    <w:rsid w:val="004F4AD1"/>
    <w:rsid w:val="00520FDF"/>
    <w:rsid w:val="005525AA"/>
    <w:rsid w:val="005D72C5"/>
    <w:rsid w:val="005F30E8"/>
    <w:rsid w:val="00641B14"/>
    <w:rsid w:val="006B5E8F"/>
    <w:rsid w:val="00766E73"/>
    <w:rsid w:val="007929CB"/>
    <w:rsid w:val="00822140"/>
    <w:rsid w:val="008F32F3"/>
    <w:rsid w:val="009E47FB"/>
    <w:rsid w:val="00A0203E"/>
    <w:rsid w:val="00A13B26"/>
    <w:rsid w:val="00A31809"/>
    <w:rsid w:val="00B00862"/>
    <w:rsid w:val="00B54D53"/>
    <w:rsid w:val="00B6206D"/>
    <w:rsid w:val="00C73CED"/>
    <w:rsid w:val="00CB20A3"/>
    <w:rsid w:val="00CB6B3A"/>
    <w:rsid w:val="00D02B6E"/>
    <w:rsid w:val="00DA27D1"/>
    <w:rsid w:val="00DB2F3F"/>
    <w:rsid w:val="00E025A5"/>
    <w:rsid w:val="00E13F71"/>
    <w:rsid w:val="00EA0809"/>
    <w:rsid w:val="00EC22DF"/>
    <w:rsid w:val="00F34165"/>
    <w:rsid w:val="00F509D9"/>
    <w:rsid w:val="00F712D3"/>
    <w:rsid w:val="00FA050E"/>
    <w:rsid w:val="00FD4821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D02B6E"/>
  </w:style>
  <w:style w:type="paragraph" w:styleId="ListParagraph">
    <w:name w:val="List Paragraph"/>
    <w:basedOn w:val="Normal"/>
    <w:uiPriority w:val="34"/>
    <w:qFormat/>
    <w:rsid w:val="00FD6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7B"/>
  </w:style>
  <w:style w:type="paragraph" w:styleId="Footer">
    <w:name w:val="footer"/>
    <w:basedOn w:val="Normal"/>
    <w:link w:val="FooterChar"/>
    <w:uiPriority w:val="99"/>
    <w:unhideWhenUsed/>
    <w:rsid w:val="00FD6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7B"/>
  </w:style>
  <w:style w:type="table" w:styleId="TableGrid">
    <w:name w:val="Table Grid"/>
    <w:basedOn w:val="TableNormal"/>
    <w:uiPriority w:val="39"/>
    <w:rsid w:val="0035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C8AAA-54CA-9F45-A405-0DFA9F92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973</Words>
  <Characters>5580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2025-03-19T23:35:00Z</dcterms:created>
  <dcterms:modified xsi:type="dcterms:W3CDTF">2025-10-20T03:02:00Z</dcterms:modified>
  <cp:category/>
</cp:coreProperties>
</file>